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43" w:rsidRPr="00C03793" w:rsidRDefault="00DA1C43" w:rsidP="00C03793">
      <w:pPr>
        <w:pStyle w:val="a5"/>
        <w:rPr>
          <w:rFonts w:ascii="Times New Roman" w:hAnsi="Times New Roman"/>
          <w:sz w:val="20"/>
          <w:szCs w:val="20"/>
        </w:rPr>
      </w:pPr>
    </w:p>
    <w:tbl>
      <w:tblPr>
        <w:tblW w:w="151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66"/>
        <w:gridCol w:w="8123"/>
      </w:tblGrid>
      <w:tr w:rsidR="00DA1C43" w:rsidRPr="00C03793" w:rsidTr="00C03793">
        <w:trPr>
          <w:jc w:val="center"/>
        </w:trPr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C0379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C43" w:rsidRPr="00C03793" w:rsidTr="00C03793">
        <w:trPr>
          <w:jc w:val="center"/>
        </w:trPr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«Правописание о-е после шипящих и ц в окончаниях существительных».</w:t>
            </w:r>
          </w:p>
        </w:tc>
      </w:tr>
      <w:tr w:rsidR="00DA1C43" w:rsidRPr="00C03793" w:rsidTr="00C03793">
        <w:trPr>
          <w:jc w:val="center"/>
        </w:trPr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Тип урока 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Урок «открытия» нового знания.</w:t>
            </w:r>
          </w:p>
        </w:tc>
      </w:tr>
      <w:tr w:rsidR="00DA1C43" w:rsidRPr="00C03793" w:rsidTr="00C03793">
        <w:trPr>
          <w:jc w:val="center"/>
        </w:trPr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Формирование способности учащихся к новому способу действия при выборе написания О-Е в окончаниях существительных после шипящих и Ц.</w:t>
            </w:r>
          </w:p>
        </w:tc>
      </w:tr>
      <w:tr w:rsidR="00DA1C43" w:rsidRPr="00C03793" w:rsidTr="00C03793">
        <w:trPr>
          <w:jc w:val="center"/>
        </w:trPr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Планируемые результаты 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Предметные: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учить видеть орфограмму и объяснять ее написание.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Метапредметные</w:t>
            </w:r>
            <w:proofErr w:type="spellEnd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учить детей слушать собеседника и вести диалог; определять цели предстоящей учебной деятельности, уметь работать индивидуально и в группе, находить общие решения. Учить излагать свое мнение и аргументировать свою точку зрения.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Л</w:t>
            </w: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ичностные: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формировать у учеников интерес к русскому языку и родной культуре.</w:t>
            </w:r>
          </w:p>
        </w:tc>
      </w:tr>
      <w:tr w:rsidR="00DA1C43" w:rsidRPr="00C03793" w:rsidTr="00C03793">
        <w:trPr>
          <w:jc w:val="center"/>
        </w:trPr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Формы работы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Коллективная, групповая, индивидуальная. </w:t>
            </w:r>
          </w:p>
        </w:tc>
      </w:tr>
      <w:tr w:rsidR="00DA1C43" w:rsidRPr="00C03793" w:rsidTr="00C03793">
        <w:trPr>
          <w:jc w:val="center"/>
        </w:trPr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Проблемно-диалогическая.</w:t>
            </w:r>
          </w:p>
        </w:tc>
      </w:tr>
      <w:tr w:rsidR="00DA1C43" w:rsidRPr="00C03793" w:rsidTr="00C03793">
        <w:trPr>
          <w:jc w:val="center"/>
        </w:trPr>
        <w:tc>
          <w:tcPr>
            <w:tcW w:w="7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Материалы и оборудование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Русский язык. 5 класс. Учебник для общеобразовательных учреждений. В 2 ч. Ч.2/(</w:t>
            </w:r>
            <w:proofErr w:type="spellStart"/>
            <w:r w:rsidRPr="00C03793">
              <w:rPr>
                <w:rFonts w:ascii="Times New Roman" w:hAnsi="Times New Roman"/>
                <w:sz w:val="20"/>
                <w:szCs w:val="20"/>
              </w:rPr>
              <w:t>Т.А.Ладыженская</w:t>
            </w:r>
            <w:proofErr w:type="spellEnd"/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и др.); раздаточный материал (карточки). </w:t>
            </w:r>
          </w:p>
        </w:tc>
      </w:tr>
    </w:tbl>
    <w:p w:rsidR="00DA1C43" w:rsidRPr="00C03793" w:rsidRDefault="00DA1C43" w:rsidP="00C03793">
      <w:pPr>
        <w:pStyle w:val="a5"/>
        <w:rPr>
          <w:rFonts w:ascii="Times New Roman" w:hAnsi="Times New Roman"/>
          <w:sz w:val="20"/>
          <w:szCs w:val="20"/>
        </w:rPr>
      </w:pPr>
      <w:r w:rsidRPr="00C03793">
        <w:rPr>
          <w:rFonts w:ascii="Times New Roman" w:hAnsi="Times New Roman"/>
          <w:sz w:val="20"/>
          <w:szCs w:val="20"/>
        </w:rPr>
        <w:t>Технология урока</w:t>
      </w:r>
    </w:p>
    <w:tbl>
      <w:tblPr>
        <w:tblW w:w="1540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1593"/>
        <w:gridCol w:w="8188"/>
        <w:gridCol w:w="2552"/>
        <w:gridCol w:w="2409"/>
        <w:gridCol w:w="236"/>
      </w:tblGrid>
      <w:tr w:rsidR="00DA1C43" w:rsidRPr="00C03793" w:rsidTr="004D3196">
        <w:trPr>
          <w:gridAfter w:val="1"/>
          <w:wAfter w:w="236" w:type="dxa"/>
          <w:trHeight w:val="156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Этап урока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Деятельность ученика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УУД (Планируемые результаты)</w:t>
            </w: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03793">
              <w:rPr>
                <w:rFonts w:ascii="Times New Roman" w:hAnsi="Times New Roman"/>
                <w:sz w:val="20"/>
                <w:szCs w:val="20"/>
              </w:rPr>
              <w:t>Организа-ционный</w:t>
            </w:r>
            <w:proofErr w:type="spellEnd"/>
            <w:proofErr w:type="gramEnd"/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момент.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1.Приветствие.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Добрый день, ребята. Давайте посмотрим друг на друга и улыбнёмся. Говорят, «улыбка – это поцелуй души». Присаживайтесь на свои места. Я рада, что у вас хорошее настроение. Надеюсь, что мы с вами сегодня очень дружно и активно поработаем. В этом я даже не сомневаюсь. Присаживайтесь на свои места.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2.Проверка готовности к уроку.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Приветствуют учителя и друг друга. Настраиваются на активную работу.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понимают познавательную задачу.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Личностные: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положительное отношение к учебной деятельности.</w:t>
            </w: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Мотивация к учебной деятельности.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Ребята, сегодня уроке, мы с вами будем юными следопытами и проведём небольшое исследование.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Узнают о сюжетной линии урока.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Коммуникативные: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планирование сотрудничества в ходе урока</w:t>
            </w: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3.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Речевая разминка.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- Предлагаю вам выполнить задание:  спишите, графически объясняя условие выбора написания.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Задание: </w:t>
            </w: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Прил…гать усилия, сл…жить вещи, </w:t>
            </w:r>
            <w:proofErr w:type="spellStart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отл</w:t>
            </w:r>
            <w:proofErr w:type="spellEnd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…жить празднование, </w:t>
            </w:r>
            <w:proofErr w:type="spellStart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возл</w:t>
            </w:r>
            <w:proofErr w:type="spellEnd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…гать надежды, </w:t>
            </w:r>
            <w:proofErr w:type="spellStart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безотл</w:t>
            </w:r>
            <w:proofErr w:type="spellEnd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…</w:t>
            </w:r>
            <w:proofErr w:type="spellStart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гательное</w:t>
            </w:r>
            <w:proofErr w:type="spellEnd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 дело.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Радостное </w:t>
            </w:r>
            <w:proofErr w:type="spellStart"/>
            <w:r w:rsidRPr="00C03793">
              <w:rPr>
                <w:rFonts w:ascii="Times New Roman" w:hAnsi="Times New Roman"/>
                <w:sz w:val="20"/>
                <w:szCs w:val="20"/>
              </w:rPr>
              <w:t>предпол</w:t>
            </w:r>
            <w:proofErr w:type="spellEnd"/>
            <w:r w:rsidRPr="00C03793">
              <w:rPr>
                <w:rFonts w:ascii="Times New Roman" w:hAnsi="Times New Roman"/>
                <w:sz w:val="20"/>
                <w:szCs w:val="20"/>
              </w:rPr>
              <w:t>…</w:t>
            </w:r>
            <w:proofErr w:type="spellStart"/>
            <w:r w:rsidRPr="00C03793">
              <w:rPr>
                <w:rFonts w:ascii="Times New Roman" w:hAnsi="Times New Roman"/>
                <w:sz w:val="20"/>
                <w:szCs w:val="20"/>
              </w:rPr>
              <w:t>жение</w:t>
            </w:r>
            <w:proofErr w:type="spellEnd"/>
            <w:r w:rsidRPr="00C037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3793">
              <w:rPr>
                <w:rFonts w:ascii="Times New Roman" w:hAnsi="Times New Roman"/>
                <w:sz w:val="20"/>
                <w:szCs w:val="20"/>
              </w:rPr>
              <w:t>Распол</w:t>
            </w:r>
            <w:proofErr w:type="spellEnd"/>
            <w:r w:rsidRPr="00C03793">
              <w:rPr>
                <w:rFonts w:ascii="Times New Roman" w:hAnsi="Times New Roman"/>
                <w:sz w:val="20"/>
                <w:szCs w:val="20"/>
              </w:rPr>
              <w:t>…житься у костра.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Выполняют задание учителя.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Познавательные: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структурирование знаний.</w:t>
            </w: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Регулятивные: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контроль.</w:t>
            </w: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Создание проблемной ситуации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>учителем и формулирование учебной проблемы учениками.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>Создает проблемную ситуацию.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Учитель предлагает ученикам выполнить практическое задание на новую тему. (У доски работают два ученика, не видя работу друг друга, остальные ученики работают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самостоятельно в тетрадях).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-Запишите, вставляя пропущенные буквы, выделите морфему, в которой находится пропущенная буква.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Легкий 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ш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..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рох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, заросло камыш..м, </w:t>
            </w:r>
            <w:proofErr w:type="gram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короткая</w:t>
            </w:r>
            <w:proofErr w:type="gram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ч..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лка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, любуюсь птиц..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й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, белая 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ш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..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рстка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, темной туч..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й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. розовые 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щ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..</w:t>
            </w:r>
            <w:proofErr w:type="spellStart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ки</w:t>
            </w:r>
            <w:proofErr w:type="spellEnd"/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(В процессе выполнения ученики испытывают затруднение).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Выход из затруднения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-Какие буквы вы вставили вместо пропущенных?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-Почему вы написали разные буквы? Сформулируйте вопрос.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-Правильно.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 За какими согласными следует неизвестная гласная? (за шипящими и ц)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- А какая это может быть гласная? (</w:t>
            </w:r>
            <w:proofErr w:type="gramStart"/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proofErr w:type="gramEnd"/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или е)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- Попробуйте сформулировать тему нашего урока. (Правописание о – е в окончаниях имен существительных после шипящих и ц).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Итак, тему мы с вами определили, а теперь, исходя из темы, попробуйте сформулировать цели нашего урока. Сформулируйте цели нашего урока, используя начало предложений: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1) Познакомиться с ...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2) Научиться .....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Подводящий диалог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Ученики: От каких условий зависит выбор буквы в окончании существительного?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Формулируют тему урока.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Коммуникативные: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умение выражать свои мысли, формулирование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>темы.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Регулятивные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: целеполагание.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Познавательные: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структурирование знаний.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Актуализация знаний и этап поиска решения проблемы (открытие нового знания).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Предположите, от чего зависит выбор буквы? (Выдвижение гипотез).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Cs/>
                <w:sz w:val="20"/>
                <w:szCs w:val="20"/>
              </w:rPr>
              <w:t>Прочитайте слова.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iCs/>
                <w:sz w:val="20"/>
                <w:szCs w:val="20"/>
              </w:rPr>
              <w:t>Дворцом, товарищем, шалашом, задачей, межой, репортажем, бойцов,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793">
              <w:rPr>
                <w:rFonts w:ascii="Times New Roman" w:hAnsi="Times New Roman"/>
                <w:i/>
                <w:iCs/>
                <w:sz w:val="20"/>
                <w:szCs w:val="20"/>
              </w:rPr>
              <w:t>юношей.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Все ли слова понятны?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</w:rPr>
              <w:t>- Какую часть речи мы изучаем на протяжении нескольких уроков?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</w:rPr>
              <w:t>- Что вы знаете об имени существительном?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Вспомните, в какой морфеме находится наша орфограмма?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- После каких согласных?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Назовите шипящие согласные? (</w:t>
            </w:r>
            <w:proofErr w:type="spellStart"/>
            <w:r w:rsidRPr="00C03793">
              <w:rPr>
                <w:rFonts w:ascii="Times New Roman" w:hAnsi="Times New Roman"/>
                <w:sz w:val="20"/>
                <w:szCs w:val="20"/>
              </w:rPr>
              <w:t>ж</w:t>
            </w:r>
            <w:proofErr w:type="gramStart"/>
            <w:r w:rsidRPr="00C03793">
              <w:rPr>
                <w:rFonts w:ascii="Times New Roman" w:hAnsi="Times New Roman"/>
                <w:sz w:val="20"/>
                <w:szCs w:val="20"/>
              </w:rPr>
              <w:t>,ш</w:t>
            </w:r>
            <w:proofErr w:type="gramEnd"/>
            <w:r w:rsidRPr="00C03793">
              <w:rPr>
                <w:rFonts w:ascii="Times New Roman" w:hAnsi="Times New Roman"/>
                <w:sz w:val="20"/>
                <w:szCs w:val="20"/>
              </w:rPr>
              <w:t>,ч,щ</w:t>
            </w:r>
            <w:proofErr w:type="spellEnd"/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03793">
              <w:rPr>
                <w:rFonts w:ascii="Times New Roman" w:hAnsi="Times New Roman"/>
                <w:sz w:val="20"/>
                <w:szCs w:val="20"/>
              </w:rPr>
              <w:t>ц</w:t>
            </w:r>
            <w:proofErr w:type="spellEnd"/>
            <w:r w:rsidRPr="00C0379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Что вы заметили? Есть догадки о правописании гласных?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Выделите окончание, поставьте ударение.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Теперь есть какие-нибудь гипотезы?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Сделайте вывод: От чего же зависит правописание о – е в окончании имен существительных?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 Сформулируйте правило.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Отвечают на вопросы учителя, выдвигают свои версии. Формулируют правило.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умение выражать свои мысли.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П</w:t>
            </w: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ознавательные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: структурирование знаний.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Физкультминутка.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(Предлагает выполнить упражнения для снятия напряжения. Ученики повторяют движения за учителем)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Раз – подняться, подтянуться,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Два – согнуться, разогнуться,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Три – в ладоши три хлопка,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Головою три кивка.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На четыре – руки шире.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Пять – руками помахать,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Шесть – успокоиться и сесть.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Воспроизведен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ие знаний.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 (Работа в парах).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У вас на столах -  карточка-информатор, которая поможет вам идти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>правильным путем при выборе верной буквы. Запишите вывод на карточке  - правило.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Карточка-информатор: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1.Прочитай слово.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2.Поставь знак ударения.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3.Выдели окончание.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4.Выдели основу.  Обрати внимание, на какой звук оканчивается основа, подчеркни букву.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5.Сделай вывод.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Карточка со словами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Над чертежом, с кирпичом,  за ландышем, с малышом, с врачом, за тучей,  над рощей,  со свечой,  с лапшой,  перед встречей, с   овцой,  с птицей.</w:t>
            </w:r>
            <w:proofErr w:type="gramEnd"/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Карточка –             правило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В окончаниях существительных после_______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Под ударением пишем____, без ударения_____.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- Ребята, мы с нами сделали вывод о правописании «о – е» в окончании имен существительных, а вдруг оно ошибочное? Давайте обратимся к мудрейшему источнику знаний – книге, к нашему учебнику (стр.76, читаем правило).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Выполняют задание,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делают вывод, выводят схему воспроизведения правила правописания.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Познавательные: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систематизация знаний.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Коммуникативные: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умение выражать свои мысли.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Учебная деятельность.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Используя свои новые знания, выполним задание: упр. 556, с. 76-77 учебника.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-Испытывали ли вы затруднения при выполнении данного упражнения?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Применяют новое правило при выполнении упражнения. Выполняют рекомендации учителя по выполнению упражнения.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: структурирование знаний, поиск информации.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контроль, коррекция.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Личностные: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793">
              <w:rPr>
                <w:rFonts w:ascii="Times New Roman" w:hAnsi="Times New Roman"/>
                <w:sz w:val="20"/>
                <w:szCs w:val="20"/>
              </w:rPr>
              <w:t>смыслообразование</w:t>
            </w:r>
            <w:proofErr w:type="spellEnd"/>
            <w:r w:rsidRPr="00C037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Применение нового знания на практике.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- Поставите имена существительные, данные в скобках, в нужной форме; обозначьте изучаемую орфограмму.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Карточка 1.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Не железным (ключ) сердце открывается, а добротой.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Слово коварного человека режет острым (нож) по доброму сердцу.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Всех (зайцы) упустишь, если сразу за несколькими погонишься.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Глупый ловит воздух (ковш).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Каждая мать своих (птенцы) оберегает.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Выполняют задание на индивидуальных карточка пользуясь имеющимися знаниями.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Познавательные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: структурирование знаний, поиск информации.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контроль, коррекция.</w:t>
            </w: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Самостоятельная работа.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C03793">
              <w:rPr>
                <w:rFonts w:ascii="Times New Roman" w:hAnsi="Times New Roman"/>
                <w:color w:val="000000"/>
                <w:sz w:val="20"/>
                <w:szCs w:val="20"/>
              </w:rPr>
              <w:t>Выборочный диктант с проверкой по эталону. (Выписать слова с о – е в окончаниях существительных в два столбика: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color w:val="000000"/>
                <w:sz w:val="20"/>
                <w:szCs w:val="20"/>
              </w:rPr>
              <w:t>1 столбик -о, второй – е).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1.Лошади бежали</w:t>
            </w:r>
            <w:r w:rsidRPr="00C03793">
              <w:rPr>
                <w:rStyle w:val="apple-converted-space"/>
                <w:i/>
                <w:color w:val="000000"/>
                <w:sz w:val="20"/>
                <w:szCs w:val="20"/>
              </w:rPr>
              <w:t> </w:t>
            </w:r>
            <w:r w:rsidRPr="00C0379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рысцой</w:t>
            </w: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2. Герасим толкнул дверь</w:t>
            </w:r>
            <w:r w:rsidRPr="00C03793">
              <w:rPr>
                <w:rStyle w:val="apple-converted-space"/>
                <w:i/>
                <w:color w:val="000000"/>
                <w:sz w:val="20"/>
                <w:szCs w:val="20"/>
              </w:rPr>
              <w:t> </w:t>
            </w:r>
            <w:r w:rsidRPr="00C0379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плечом</w:t>
            </w: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3. Ласточка свила гнездо под крышей.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4. Над рощей пронеслась туча.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5. Подобрали ребята двух</w:t>
            </w:r>
            <w:r w:rsidRPr="00C03793">
              <w:rPr>
                <w:rStyle w:val="apple-converted-space"/>
                <w:b/>
                <w:bCs/>
                <w:i/>
                <w:color w:val="000000"/>
                <w:sz w:val="20"/>
                <w:szCs w:val="20"/>
              </w:rPr>
              <w:t> </w:t>
            </w:r>
            <w:r w:rsidRPr="00C03793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птенцов</w:t>
            </w: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6. Ласточку называют вестницей весны.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Эталон.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1 столбик – рысцой, плечом, птенцов.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2 столбик – крышей, рощей, вестницей.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Получают индивидуальные карточки и выполняют задание.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Прово</w:t>
            </w:r>
            <w:bookmarkStart w:id="0" w:name="_GoBack"/>
            <w:bookmarkEnd w:id="0"/>
            <w:r w:rsidRPr="00C03793">
              <w:rPr>
                <w:rFonts w:ascii="Times New Roman" w:hAnsi="Times New Roman"/>
                <w:sz w:val="20"/>
                <w:szCs w:val="20"/>
              </w:rPr>
              <w:t>дят самоанализ.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самоконтроль.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C43" w:rsidRPr="00C03793" w:rsidTr="004D3196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11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.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Итог урока.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Рефлексия.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Анализирует работу учеников на уроке.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Подводит итог урока.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>Вспомните, какую цель мы ставили? Что нового мы узнали сегодня на уроке? Чему научились? Кто испытал трудности на уроке? С чем они были связаны? Над чем ещё нужно поработать?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Анализируют собственную 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учебную деятельность, дают оценку своей работе на уроке.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Познавательные</w:t>
            </w:r>
            <w:proofErr w:type="gramStart"/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C03793">
              <w:rPr>
                <w:rFonts w:ascii="Times New Roman" w:hAnsi="Times New Roman"/>
                <w:sz w:val="20"/>
                <w:szCs w:val="20"/>
              </w:rPr>
              <w:t>ефлек</w:t>
            </w: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>сия</w:t>
            </w:r>
            <w:proofErr w:type="spellEnd"/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деятельности.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Личностные: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самооценка.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C43" w:rsidRPr="00C03793" w:rsidTr="004D3196">
        <w:trPr>
          <w:gridAfter w:val="1"/>
          <w:wAfter w:w="236" w:type="dxa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Дифференцированное домашнее задание.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Домашнее задание по выбору уровня сложности. 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Уровень сложности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1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: Задание:  </w:t>
            </w:r>
            <w:r w:rsidRPr="00C0379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Написать  сочинение-миниатюру «Весна в окно стучится…», используя слова, в которых встречается орфограмма «Правописание «о – е» в окончаниях существительных после шипящих и ц».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Уровень сложности 2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:Задание: Выполнить упр. 557, с. 77 учебник.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sz w:val="20"/>
                <w:szCs w:val="20"/>
              </w:rPr>
              <w:t xml:space="preserve">Записывают домашнее задание.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03793">
              <w:rPr>
                <w:rFonts w:ascii="Times New Roman" w:hAnsi="Times New Roman"/>
                <w:i/>
                <w:sz w:val="20"/>
                <w:szCs w:val="20"/>
              </w:rPr>
              <w:t>Регулятивные:</w:t>
            </w:r>
            <w:r w:rsidRPr="00C03793">
              <w:rPr>
                <w:rFonts w:ascii="Times New Roman" w:hAnsi="Times New Roman"/>
                <w:sz w:val="20"/>
                <w:szCs w:val="20"/>
              </w:rPr>
              <w:t xml:space="preserve"> планирование.</w:t>
            </w:r>
          </w:p>
          <w:p w:rsidR="00DA1C43" w:rsidRPr="00C03793" w:rsidRDefault="00DA1C43" w:rsidP="00C0379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1C43" w:rsidRPr="00C03793" w:rsidRDefault="00DA1C43" w:rsidP="00C03793">
      <w:pPr>
        <w:pStyle w:val="a5"/>
        <w:rPr>
          <w:rFonts w:ascii="Times New Roman" w:hAnsi="Times New Roman"/>
          <w:sz w:val="20"/>
          <w:szCs w:val="20"/>
        </w:rPr>
      </w:pPr>
    </w:p>
    <w:p w:rsidR="00DA1C43" w:rsidRPr="00C03793" w:rsidRDefault="00DA1C43" w:rsidP="00C03793">
      <w:pPr>
        <w:pStyle w:val="a5"/>
        <w:rPr>
          <w:rFonts w:ascii="Times New Roman" w:hAnsi="Times New Roman"/>
          <w:sz w:val="20"/>
          <w:szCs w:val="20"/>
        </w:rPr>
      </w:pPr>
    </w:p>
    <w:sectPr w:rsidR="00DA1C43" w:rsidRPr="00C03793" w:rsidSect="00C03793">
      <w:pgSz w:w="16838" w:h="11906" w:orient="landscape"/>
      <w:pgMar w:top="426" w:right="1134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06091"/>
    <w:multiLevelType w:val="hybridMultilevel"/>
    <w:tmpl w:val="98A4537C"/>
    <w:lvl w:ilvl="0" w:tplc="F1B43004">
      <w:start w:val="2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CF0DEF"/>
    <w:multiLevelType w:val="hybridMultilevel"/>
    <w:tmpl w:val="C742E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A8C"/>
    <w:rsid w:val="000E523E"/>
    <w:rsid w:val="002D6A8C"/>
    <w:rsid w:val="004D3196"/>
    <w:rsid w:val="009053C8"/>
    <w:rsid w:val="00C03793"/>
    <w:rsid w:val="00DA1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4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A1C43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nhideWhenUsed/>
    <w:rsid w:val="00DA1C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nhideWhenUsed/>
    <w:rsid w:val="00DA1C43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20">
    <w:name w:val="Основной текст 2 Знак"/>
    <w:basedOn w:val="a0"/>
    <w:link w:val="2"/>
    <w:rsid w:val="00DA1C43"/>
    <w:rPr>
      <w:rFonts w:ascii="Times New Roman" w:eastAsia="Times New Roman" w:hAnsi="Times New Roman" w:cs="Times New Roman"/>
      <w:sz w:val="28"/>
      <w:szCs w:val="28"/>
    </w:rPr>
  </w:style>
  <w:style w:type="paragraph" w:customStyle="1" w:styleId="c9c40c7">
    <w:name w:val="c9 c40 c7"/>
    <w:basedOn w:val="a"/>
    <w:rsid w:val="00DA1C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0c7">
    <w:name w:val="c40 c7"/>
    <w:basedOn w:val="a"/>
    <w:rsid w:val="00DA1C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c40">
    <w:name w:val="c7 c40"/>
    <w:basedOn w:val="a"/>
    <w:rsid w:val="00DA1C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DA1C43"/>
    <w:rPr>
      <w:rFonts w:ascii="Times New Roman" w:hAnsi="Times New Roman" w:cs="Times New Roman" w:hint="default"/>
    </w:rPr>
  </w:style>
  <w:style w:type="character" w:customStyle="1" w:styleId="c16">
    <w:name w:val="c16"/>
    <w:basedOn w:val="a0"/>
    <w:rsid w:val="00DA1C43"/>
    <w:rPr>
      <w:rFonts w:ascii="Times New Roman" w:hAnsi="Times New Roman" w:cs="Times New Roman" w:hint="default"/>
    </w:rPr>
  </w:style>
  <w:style w:type="paragraph" w:styleId="a5">
    <w:name w:val="No Spacing"/>
    <w:uiPriority w:val="1"/>
    <w:qFormat/>
    <w:rsid w:val="00C0379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7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Неля</cp:lastModifiedBy>
  <cp:revision>3</cp:revision>
  <dcterms:created xsi:type="dcterms:W3CDTF">2021-03-21T20:04:00Z</dcterms:created>
  <dcterms:modified xsi:type="dcterms:W3CDTF">2025-12-12T18:14:00Z</dcterms:modified>
</cp:coreProperties>
</file>